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A" w:rsidRPr="006860A2" w:rsidRDefault="007844FA" w:rsidP="00A3038B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742950" cy="885825"/>
            <wp:effectExtent l="19050" t="0" r="0" b="0"/>
            <wp:docPr id="1" name="Imagem 1" descr="C:\Users\Usuário\Pictures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ã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0A2">
        <w:rPr>
          <w:rFonts w:ascii="Arial" w:hAnsi="Arial" w:cs="Arial"/>
        </w:rPr>
        <w:t>Câmara de Vereadores de Corupá – Estado de Santa Catarina.</w:t>
      </w:r>
    </w:p>
    <w:p w:rsidR="007844FA" w:rsidRPr="006860A2" w:rsidRDefault="007844FA" w:rsidP="00A3038B">
      <w:pPr>
        <w:jc w:val="center"/>
        <w:rPr>
          <w:rFonts w:ascii="Arial" w:hAnsi="Arial" w:cs="Arial"/>
          <w:b/>
          <w:u w:val="single"/>
        </w:rPr>
      </w:pPr>
      <w:r w:rsidRPr="006860A2">
        <w:rPr>
          <w:rFonts w:ascii="Arial" w:hAnsi="Arial" w:cs="Arial"/>
          <w:b/>
          <w:u w:val="single"/>
        </w:rPr>
        <w:t>EDITAL DE CONVOCAÇÃO</w:t>
      </w:r>
    </w:p>
    <w:p w:rsidR="007844FA" w:rsidRPr="006860A2" w:rsidRDefault="007844FA" w:rsidP="006860A2">
      <w:pPr>
        <w:jc w:val="center"/>
        <w:rPr>
          <w:rFonts w:ascii="Arial" w:hAnsi="Arial" w:cs="Arial"/>
        </w:rPr>
      </w:pPr>
      <w:r w:rsidRPr="006860A2">
        <w:rPr>
          <w:rFonts w:ascii="Arial" w:hAnsi="Arial" w:cs="Arial"/>
          <w:b/>
          <w:u w:val="single"/>
        </w:rPr>
        <w:t>AUDIÊNCIA PÚBLICA</w:t>
      </w:r>
    </w:p>
    <w:p w:rsidR="00D86A49" w:rsidRPr="006860A2" w:rsidRDefault="007844FA" w:rsidP="00D86A49">
      <w:pPr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60A2">
        <w:rPr>
          <w:rFonts w:ascii="Arial" w:hAnsi="Arial" w:cs="Arial"/>
        </w:rPr>
        <w:tab/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>A Câmara Municipal de Vereadores</w:t>
      </w:r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de Corupá, através de seu Presidente</w:t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>,</w:t>
      </w:r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Vereador BENJAMIN TAMANINI,</w:t>
      </w:r>
      <w:proofErr w:type="gramStart"/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proofErr w:type="gramEnd"/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>com a finalidade de atendimento ao princípio comunitário e da participação popular, que se fundamenta nos direitos do cidadão e da comunidade, nos termos do inciso I, do § 4º, do artigo 40, do Estatuto da Cidade (Lei federal nº 10.257, de 10 de julho de 2.001), e do artigo 29, inciso XII, da Constituição Federal, visando à atualização e o aperfeiçoamento da legislação municipal</w:t>
      </w:r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 xml:space="preserve"> convoca AUDIÊNCIA PÚBLICA nos seguintes termos:</w:t>
      </w:r>
    </w:p>
    <w:p w:rsidR="00D86A49" w:rsidRPr="006860A2" w:rsidRDefault="00D86A49" w:rsidP="00D86A49">
      <w:pPr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86A49" w:rsidRPr="006860A2" w:rsidRDefault="00D86A49" w:rsidP="00D86A49">
      <w:pPr>
        <w:pStyle w:val="PargrafodaLista"/>
        <w:numPr>
          <w:ilvl w:val="0"/>
          <w:numId w:val="2"/>
        </w:numPr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60A2">
        <w:rPr>
          <w:rFonts w:ascii="Arial" w:eastAsia="Times New Roman" w:hAnsi="Arial" w:cs="Arial"/>
          <w:b/>
          <w:bCs/>
          <w:color w:val="000000"/>
          <w:lang w:eastAsia="pt-BR"/>
        </w:rPr>
        <w:t>MATÉRIA: </w:t>
      </w:r>
      <w:r w:rsidR="006860A2" w:rsidRPr="006860A2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6860A2" w:rsidRPr="006860A2">
        <w:rPr>
          <w:rFonts w:ascii="Arial" w:hAnsi="Arial" w:cs="Arial"/>
          <w:color w:val="000000"/>
          <w:shd w:val="clear" w:color="auto" w:fill="FFFFFF"/>
        </w:rPr>
        <w:t> Objetivando apresentar as emendas propostas pelos Vereadores ao</w:t>
      </w:r>
      <w:r w:rsidR="00B2421B">
        <w:rPr>
          <w:rFonts w:ascii="Arial" w:hAnsi="Arial" w:cs="Arial"/>
          <w:color w:val="000000"/>
          <w:shd w:val="clear" w:color="auto" w:fill="FFFFFF"/>
        </w:rPr>
        <w:t>s</w:t>
      </w:r>
      <w:r w:rsidR="006860A2" w:rsidRPr="006860A2">
        <w:rPr>
          <w:rFonts w:ascii="Arial" w:hAnsi="Arial" w:cs="Arial"/>
          <w:color w:val="000000"/>
          <w:shd w:val="clear" w:color="auto" w:fill="FFFFFF"/>
        </w:rPr>
        <w:t xml:space="preserve"> Projeto</w:t>
      </w:r>
      <w:r w:rsidR="00B2421B">
        <w:rPr>
          <w:rFonts w:ascii="Arial" w:hAnsi="Arial" w:cs="Arial"/>
          <w:color w:val="000000"/>
          <w:shd w:val="clear" w:color="auto" w:fill="FFFFFF"/>
        </w:rPr>
        <w:t>s</w:t>
      </w:r>
      <w:r w:rsidR="006860A2" w:rsidRPr="006860A2">
        <w:rPr>
          <w:rFonts w:ascii="Arial" w:hAnsi="Arial" w:cs="Arial"/>
          <w:color w:val="000000"/>
          <w:shd w:val="clear" w:color="auto" w:fill="FFFFFF"/>
        </w:rPr>
        <w:t xml:space="preserve"> de Lei Complementar de </w:t>
      </w:r>
      <w:proofErr w:type="spellStart"/>
      <w:r w:rsidR="006860A2" w:rsidRPr="006860A2">
        <w:rPr>
          <w:rFonts w:ascii="Arial" w:hAnsi="Arial" w:cs="Arial"/>
          <w:color w:val="000000"/>
          <w:shd w:val="clear" w:color="auto" w:fill="FFFFFF"/>
        </w:rPr>
        <w:t>nº</w:t>
      </w:r>
      <w:r w:rsidR="006860A2">
        <w:rPr>
          <w:rFonts w:ascii="Arial" w:hAnsi="Arial" w:cs="Arial"/>
          <w:color w:val="000000"/>
          <w:shd w:val="clear" w:color="auto" w:fill="FFFFFF"/>
        </w:rPr>
        <w:t>.</w:t>
      </w:r>
      <w:proofErr w:type="spellEnd"/>
      <w:r w:rsidR="006860A2">
        <w:rPr>
          <w:rFonts w:ascii="Arial" w:hAnsi="Arial" w:cs="Arial"/>
          <w:color w:val="000000"/>
          <w:shd w:val="clear" w:color="auto" w:fill="FFFFFF"/>
        </w:rPr>
        <w:t>s011 à 014/2022</w:t>
      </w:r>
      <w:r w:rsidR="006860A2" w:rsidRPr="006860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60A2">
        <w:rPr>
          <w:rFonts w:ascii="Arial" w:hAnsi="Arial" w:cs="Arial"/>
          <w:color w:val="000000"/>
          <w:shd w:val="clear" w:color="auto" w:fill="FFFFFF"/>
        </w:rPr>
        <w:t>(Atualização do Plano Diretor do Município de Corupá</w:t>
      </w:r>
      <w:proofErr w:type="gramStart"/>
      <w:r w:rsidR="006860A2">
        <w:rPr>
          <w:rFonts w:ascii="Arial" w:hAnsi="Arial" w:cs="Arial"/>
          <w:color w:val="000000"/>
          <w:shd w:val="clear" w:color="auto" w:fill="FFFFFF"/>
        </w:rPr>
        <w:t>)</w:t>
      </w:r>
      <w:r w:rsidR="006860A2" w:rsidRPr="006860A2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="006860A2" w:rsidRPr="006860A2">
        <w:rPr>
          <w:rFonts w:ascii="Arial" w:hAnsi="Arial" w:cs="Arial"/>
          <w:color w:val="000000"/>
          <w:shd w:val="clear" w:color="auto" w:fill="FFFFFF"/>
        </w:rPr>
        <w:t xml:space="preserve"> bem como oportunizar momento para que a população também possa sugerir eventuais alterações nos textos a serem aprovados pelo Poder Legislativo Municipal.</w:t>
      </w:r>
    </w:p>
    <w:p w:rsidR="006860A2" w:rsidRPr="006860A2" w:rsidRDefault="006860A2" w:rsidP="006860A2">
      <w:pPr>
        <w:pStyle w:val="PargrafodaLista"/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86A49" w:rsidRPr="006860A2" w:rsidRDefault="00D86A49" w:rsidP="00D86A49">
      <w:pPr>
        <w:pStyle w:val="PargrafodaLista"/>
        <w:numPr>
          <w:ilvl w:val="0"/>
          <w:numId w:val="2"/>
        </w:numPr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pt-BR"/>
        </w:rPr>
      </w:pPr>
      <w:r w:rsidRPr="006860A2">
        <w:rPr>
          <w:rFonts w:ascii="Arial" w:eastAsia="Times New Roman" w:hAnsi="Arial" w:cs="Arial"/>
          <w:b/>
          <w:bCs/>
          <w:color w:val="000000"/>
          <w:lang w:eastAsia="pt-BR"/>
        </w:rPr>
        <w:t>DO LOCAL, DATA E HORA: 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>A Audiência Pública será reali</w:t>
      </w:r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>zada no dia 27 de Setembro de 2022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>, com s</w:t>
      </w:r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>ua instalação marcada para as 14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horas no Plenário da Câmara Municipal de Vereadores de Corupá, sito à Rua Padre Vicente </w:t>
      </w:r>
      <w:proofErr w:type="spellStart"/>
      <w:r w:rsidRPr="006860A2">
        <w:rPr>
          <w:rFonts w:ascii="Arial" w:eastAsia="Times New Roman" w:hAnsi="Arial" w:cs="Arial"/>
          <w:bCs/>
          <w:color w:val="000000"/>
          <w:lang w:eastAsia="pt-BR"/>
        </w:rPr>
        <w:t>Schmitz</w:t>
      </w:r>
      <w:proofErr w:type="spellEnd"/>
      <w:r w:rsidRPr="006860A2">
        <w:rPr>
          <w:rFonts w:ascii="Arial" w:eastAsia="Times New Roman" w:hAnsi="Arial" w:cs="Arial"/>
          <w:bCs/>
          <w:color w:val="000000"/>
          <w:lang w:eastAsia="pt-BR"/>
        </w:rPr>
        <w:t>, nº 45, Centro, no Município de Corupá, Estado de Santa Catarina;</w:t>
      </w:r>
    </w:p>
    <w:p w:rsidR="00D86A49" w:rsidRPr="006860A2" w:rsidRDefault="00D86A49" w:rsidP="00D86A49">
      <w:pPr>
        <w:pStyle w:val="PargrafodaLista"/>
        <w:rPr>
          <w:rFonts w:ascii="Arial" w:eastAsia="Times New Roman" w:hAnsi="Arial" w:cs="Arial"/>
          <w:color w:val="555555"/>
          <w:lang w:eastAsia="pt-BR"/>
        </w:rPr>
      </w:pPr>
    </w:p>
    <w:p w:rsidR="00D86A49" w:rsidRPr="006860A2" w:rsidRDefault="00D86A49" w:rsidP="00D86A49">
      <w:pPr>
        <w:pStyle w:val="PargrafodaLista"/>
        <w:numPr>
          <w:ilvl w:val="0"/>
          <w:numId w:val="2"/>
        </w:numPr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pt-BR"/>
        </w:rPr>
      </w:pPr>
      <w:r w:rsidRPr="006860A2">
        <w:rPr>
          <w:rFonts w:ascii="Arial" w:eastAsia="Times New Roman" w:hAnsi="Arial" w:cs="Arial"/>
          <w:b/>
          <w:bCs/>
          <w:color w:val="000000"/>
          <w:lang w:eastAsia="pt-BR"/>
        </w:rPr>
        <w:t>PARTICIPANTES: 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>Audiências públicas são eventos públicos que permitem a participação de qualquer pessoa ou entidade interessada no assunto objeto da discussão, devendo o interessado na apresentação de sugestões ou de comentários r</w:t>
      </w:r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ealizar sua inscrição até as </w:t>
      </w:r>
      <w:proofErr w:type="gramStart"/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>14:00</w:t>
      </w:r>
      <w:proofErr w:type="gramEnd"/>
      <w:r w:rsidR="006860A2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horas do dia 27 de Setembro de 2022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>, junto ao setor de Expedientes da Câmara Municipal de Corupá;</w:t>
      </w:r>
    </w:p>
    <w:p w:rsidR="00D86A49" w:rsidRPr="006860A2" w:rsidRDefault="00D86A49" w:rsidP="00D86A49">
      <w:pPr>
        <w:pStyle w:val="PargrafodaLista"/>
        <w:rPr>
          <w:rFonts w:ascii="Arial" w:eastAsia="Times New Roman" w:hAnsi="Arial" w:cs="Arial"/>
          <w:color w:val="555555"/>
          <w:lang w:eastAsia="pt-BR"/>
        </w:rPr>
      </w:pPr>
    </w:p>
    <w:p w:rsidR="00D86A49" w:rsidRPr="006860A2" w:rsidRDefault="006860A2" w:rsidP="006860A2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Arial" w:eastAsia="Times New Roman" w:hAnsi="Arial" w:cs="Arial"/>
          <w:color w:val="555555"/>
          <w:lang w:eastAsia="pt-BR"/>
        </w:rPr>
      </w:pPr>
      <w:r w:rsidRPr="006860A2">
        <w:rPr>
          <w:rFonts w:ascii="Arial" w:eastAsia="Times New Roman" w:hAnsi="Arial" w:cs="Arial"/>
          <w:b/>
          <w:bCs/>
          <w:color w:val="000000"/>
          <w:lang w:eastAsia="pt-BR"/>
        </w:rPr>
        <w:t xml:space="preserve">4. DISPONIBILIDADE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DOS</w:t>
      </w:r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LEI COMPLEMENTAR </w:t>
      </w:r>
      <w:proofErr w:type="spellStart"/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>N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.s</w:t>
      </w:r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>º</w:t>
      </w:r>
      <w:proofErr w:type="spellEnd"/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 xml:space="preserve"> 0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11/2022 a 014/2022</w:t>
      </w:r>
      <w:r w:rsidR="00D86A49" w:rsidRPr="006860A2">
        <w:rPr>
          <w:rFonts w:ascii="Arial" w:eastAsia="Times New Roman" w:hAnsi="Arial" w:cs="Arial"/>
          <w:b/>
          <w:bCs/>
          <w:color w:val="000000"/>
          <w:lang w:eastAsia="pt-BR"/>
        </w:rPr>
        <w:t>: </w:t>
      </w:r>
      <w:r w:rsidRPr="006860A2">
        <w:rPr>
          <w:rFonts w:ascii="Arial" w:eastAsia="Times New Roman" w:hAnsi="Arial" w:cs="Arial"/>
          <w:b/>
          <w:bCs/>
          <w:color w:val="000000"/>
          <w:lang w:eastAsia="pt-BR"/>
        </w:rPr>
        <w:t>O Edital e o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projeto</w:t>
      </w:r>
      <w:r>
        <w:rPr>
          <w:rFonts w:ascii="Arial" w:eastAsia="Times New Roman" w:hAnsi="Arial" w:cs="Arial"/>
          <w:bCs/>
          <w:color w:val="000000"/>
          <w:lang w:eastAsia="pt-BR"/>
        </w:rPr>
        <w:t>s</w:t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de lei estarão disponíveis a partir desta dat</w:t>
      </w:r>
      <w:r w:rsidR="006B68D7" w:rsidRPr="006860A2">
        <w:rPr>
          <w:rFonts w:ascii="Arial" w:eastAsia="Times New Roman" w:hAnsi="Arial" w:cs="Arial"/>
          <w:bCs/>
          <w:color w:val="000000"/>
          <w:lang w:eastAsia="pt-BR"/>
        </w:rPr>
        <w:t>a, no site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proofErr w:type="gramStart"/>
      <w:r w:rsidRPr="006860A2">
        <w:rPr>
          <w:rFonts w:ascii="Arial" w:eastAsia="Times New Roman" w:hAnsi="Arial" w:cs="Arial"/>
          <w:bCs/>
          <w:color w:val="000000"/>
          <w:lang w:eastAsia="pt-BR"/>
        </w:rPr>
        <w:t>www.corupa.sc.leg.br</w:t>
      </w:r>
      <w:r w:rsidR="006B68D7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6860A2">
        <w:rPr>
          <w:rFonts w:ascii="Arial" w:eastAsia="Times New Roman" w:hAnsi="Arial" w:cs="Arial"/>
          <w:bCs/>
          <w:color w:val="000000"/>
          <w:lang w:eastAsia="pt-BR"/>
        </w:rPr>
        <w:t>.</w:t>
      </w:r>
      <w:proofErr w:type="gramEnd"/>
      <w:r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 xml:space="preserve"> Outros e</w:t>
      </w:r>
      <w:r w:rsidR="006B68D7" w:rsidRPr="006860A2">
        <w:rPr>
          <w:rFonts w:ascii="Arial" w:eastAsia="Times New Roman" w:hAnsi="Arial" w:cs="Arial"/>
          <w:bCs/>
          <w:color w:val="000000"/>
          <w:lang w:eastAsia="pt-BR"/>
        </w:rPr>
        <w:t>sclarecimentos pelo telefone (47) 3375-1145</w:t>
      </w:r>
      <w:r w:rsidR="00D86A49" w:rsidRPr="006860A2">
        <w:rPr>
          <w:rFonts w:ascii="Arial" w:eastAsia="Times New Roman" w:hAnsi="Arial" w:cs="Arial"/>
          <w:bCs/>
          <w:color w:val="000000"/>
          <w:lang w:eastAsia="pt-BR"/>
        </w:rPr>
        <w:t>. </w:t>
      </w:r>
    </w:p>
    <w:p w:rsidR="00D86A49" w:rsidRPr="006860A2" w:rsidRDefault="00D86A49" w:rsidP="00D86A49">
      <w:pPr>
        <w:shd w:val="clear" w:color="auto" w:fill="FFFFFF"/>
        <w:spacing w:after="0" w:line="180" w:lineRule="atLeast"/>
        <w:jc w:val="both"/>
        <w:textAlignment w:val="baseline"/>
        <w:rPr>
          <w:rFonts w:ascii="Arial" w:eastAsia="Times New Roman" w:hAnsi="Arial" w:cs="Arial"/>
          <w:color w:val="555555"/>
          <w:lang w:eastAsia="pt-BR"/>
        </w:rPr>
      </w:pPr>
    </w:p>
    <w:p w:rsidR="007844FA" w:rsidRPr="006860A2" w:rsidRDefault="007844FA" w:rsidP="00A3038B">
      <w:pPr>
        <w:jc w:val="both"/>
        <w:rPr>
          <w:rFonts w:ascii="Arial" w:hAnsi="Arial" w:cs="Arial"/>
        </w:rPr>
      </w:pPr>
    </w:p>
    <w:p w:rsidR="006B68D7" w:rsidRPr="006860A2" w:rsidRDefault="006860A2" w:rsidP="006B68D7">
      <w:pPr>
        <w:jc w:val="center"/>
        <w:rPr>
          <w:rFonts w:ascii="Arial" w:hAnsi="Arial" w:cs="Arial"/>
        </w:rPr>
      </w:pPr>
      <w:r w:rsidRPr="006860A2">
        <w:rPr>
          <w:rFonts w:ascii="Arial" w:hAnsi="Arial" w:cs="Arial"/>
        </w:rPr>
        <w:t>Corupá (SC), 09 de Setembro de 2022</w:t>
      </w:r>
      <w:r w:rsidR="006B68D7" w:rsidRPr="006860A2">
        <w:rPr>
          <w:rFonts w:ascii="Arial" w:hAnsi="Arial" w:cs="Arial"/>
        </w:rPr>
        <w:t>.</w:t>
      </w:r>
    </w:p>
    <w:p w:rsidR="006B68D7" w:rsidRPr="006860A2" w:rsidRDefault="006B68D7" w:rsidP="006B68D7">
      <w:pPr>
        <w:jc w:val="center"/>
        <w:rPr>
          <w:rFonts w:ascii="Arial" w:hAnsi="Arial" w:cs="Arial"/>
        </w:rPr>
      </w:pPr>
    </w:p>
    <w:p w:rsidR="006B68D7" w:rsidRPr="006860A2" w:rsidRDefault="006860A2" w:rsidP="006B68D7">
      <w:pPr>
        <w:jc w:val="center"/>
        <w:rPr>
          <w:rFonts w:ascii="Arial" w:hAnsi="Arial" w:cs="Arial"/>
          <w:b/>
        </w:rPr>
      </w:pPr>
      <w:r w:rsidRPr="006860A2">
        <w:rPr>
          <w:rFonts w:ascii="Arial" w:hAnsi="Arial" w:cs="Arial"/>
          <w:b/>
        </w:rPr>
        <w:t>BENJAMIN TAMANINI</w:t>
      </w:r>
    </w:p>
    <w:p w:rsidR="006B68D7" w:rsidRPr="006B68D7" w:rsidRDefault="006B68D7" w:rsidP="006B6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sectPr w:rsidR="006B68D7" w:rsidRPr="006B68D7" w:rsidSect="00AF6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456"/>
    <w:multiLevelType w:val="hybridMultilevel"/>
    <w:tmpl w:val="A2CAB866"/>
    <w:lvl w:ilvl="0" w:tplc="3E025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D5005"/>
    <w:multiLevelType w:val="hybridMultilevel"/>
    <w:tmpl w:val="BC8CB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4FA"/>
    <w:rsid w:val="0016674F"/>
    <w:rsid w:val="002C42A0"/>
    <w:rsid w:val="00432D7A"/>
    <w:rsid w:val="004C365E"/>
    <w:rsid w:val="004E2249"/>
    <w:rsid w:val="006860A2"/>
    <w:rsid w:val="006B68D7"/>
    <w:rsid w:val="007844FA"/>
    <w:rsid w:val="00A3038B"/>
    <w:rsid w:val="00AF69C5"/>
    <w:rsid w:val="00B2421B"/>
    <w:rsid w:val="00BD45A3"/>
    <w:rsid w:val="00D86A49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4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44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6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2022-09-09T13:26:00Z</cp:lastPrinted>
  <dcterms:created xsi:type="dcterms:W3CDTF">2022-09-09T14:29:00Z</dcterms:created>
  <dcterms:modified xsi:type="dcterms:W3CDTF">2022-09-09T14:29:00Z</dcterms:modified>
</cp:coreProperties>
</file>